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玛加丽塔•舍甫琴科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玛加丽塔•谢尔盖耶夫娜•舍甫琴科，出生于新西伯利亚市，并一直在那里生活到2011年。我毕业于区域研究（东方）专业，英语和汉语流利，曾多次出国实习，并考取了国际语言等级证书。自2001年起，我和我的丈夫一直生活在索契市。我从事导游、翻译和教学工作。积极地与国内外旅游公司合作，在旅游领域和口译陪同方面已经有五年的工作经验，对整个城市非常了解。我喜欢旅游，乐意结识新朋友，也热爱自己的工作。我有一个积极乐观的人生观，并非常乐意与他人分享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汉语导游兼翻译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在索契市负责导游口语翻译。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为中国游客提供导游陪同翻译。在各种国际论坛和活动中担任翻译。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“凯拉斯”健康长寿中心（中医和藏医中心）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（第22届冬季奥运会）松下公司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汉语导游翻译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为公司客人和合作伙伴提供汉语导游翻译服务。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“索契市中国城学校”语言学中心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- 2013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“Trevel Hit” 旅行社，索契市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旅游经理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“语言学院”语言学中心，新西伯利亚市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至今</w:t>
        <w:br/>
      </w:r>
      <w:r>
        <w:rPr>
          <w:i/>
          <w:iCs/>
          <w:sz w:val="22"/>
          <w:szCs w:val="22"/>
        </w:rPr>
        <w:t>汉语老师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 参加“Work &amp; Travel”大学生课程，美国新泽西州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- 2008 年 </w:t>
        <w:br/>
      </w:r>
      <w:r>
        <w:rPr>
          <w:i/>
          <w:iCs/>
          <w:sz w:val="22"/>
          <w:szCs w:val="22"/>
        </w:rPr>
        <w:t>超市导购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新西伯利亚国立技术大学 (2005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东方学专业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中国山东大学威海分校 (2008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新西伯利亚“Cambridge”语言学中心 (2009 年 – 2010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国际英语证书，FCE (First Certificate in English，第一剑桥证书） «B»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等级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中国深圳大学 (2010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https://www.ezhongfanyi.com/translators/shevchenko-margarita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